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B15BC9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B067D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067D2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B067D2" w:rsidRPr="00B067D2">
              <w:rPr>
                <w:rFonts w:ascii="Arial" w:hAnsi="Arial" w:cs="Arial"/>
                <w:b/>
                <w:color w:val="000000"/>
                <w:lang w:val="mk-MK"/>
              </w:rPr>
              <w:t>683/2017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B067D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067D2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B067D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067D2">
              <w:rPr>
                <w:rFonts w:ascii="Arial" w:hAnsi="Arial" w:cs="Arial"/>
                <w:b/>
                <w:lang w:val="ru-RU"/>
              </w:rPr>
              <w:t>ул. „Зеленик“ бр. 3/1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B067D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067D2">
              <w:rPr>
                <w:rFonts w:ascii="Arial" w:hAnsi="Arial" w:cs="Arial"/>
                <w:b/>
                <w:lang w:val="ru-RU"/>
              </w:rPr>
              <w:t>тел. 048 413 900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C774B" w:rsidRPr="005E74EA" w:rsidRDefault="005E74EA" w:rsidP="005E74EA">
      <w:pPr>
        <w:ind w:firstLine="720"/>
        <w:jc w:val="both"/>
        <w:rPr>
          <w:rFonts w:ascii="Arial" w:hAnsi="Arial" w:cs="Arial"/>
          <w:lang w:val="en-US"/>
        </w:rPr>
      </w:pPr>
      <w:r w:rsidRPr="00A86C81">
        <w:rPr>
          <w:rFonts w:ascii="Arial" w:hAnsi="Arial" w:cs="Arial"/>
          <w:lang w:val="mk-MK"/>
        </w:rPr>
        <w:t xml:space="preserve">Извршителот </w:t>
      </w:r>
      <w:r w:rsidRPr="00A86C81">
        <w:rPr>
          <w:rFonts w:ascii="Arial" w:hAnsi="Arial" w:cs="Arial"/>
          <w:bCs/>
          <w:color w:val="000000"/>
          <w:lang w:val="mk-MK" w:eastAsia="mk-MK"/>
        </w:rPr>
        <w:t>Јане Митрески</w:t>
      </w:r>
      <w:r w:rsidRPr="00A86C81">
        <w:rPr>
          <w:rFonts w:ascii="Arial" w:hAnsi="Arial" w:cs="Arial"/>
          <w:lang w:val="mk-MK"/>
        </w:rPr>
        <w:t xml:space="preserve"> од </w:t>
      </w:r>
      <w:r w:rsidRPr="00A86C81">
        <w:rPr>
          <w:rFonts w:ascii="Arial" w:hAnsi="Arial" w:cs="Arial"/>
          <w:bCs/>
          <w:color w:val="000000"/>
          <w:lang w:val="mk-MK" w:eastAsia="mk-MK"/>
        </w:rPr>
        <w:t>Прилеп</w:t>
      </w:r>
      <w:r w:rsidRPr="00A86C81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A86C81">
        <w:rPr>
          <w:rFonts w:ascii="Arial" w:hAnsi="Arial" w:cs="Arial"/>
          <w:bCs/>
          <w:color w:val="000000"/>
          <w:lang w:val="mk-MK" w:eastAsia="mk-MK"/>
        </w:rPr>
        <w:t>ОХРИДСКА БАНКА АД СКОПЈЕ</w:t>
      </w:r>
      <w:r w:rsidRPr="00A86C81">
        <w:rPr>
          <w:rFonts w:ascii="Arial" w:hAnsi="Arial" w:cs="Arial"/>
          <w:lang w:val="mk-MK"/>
        </w:rPr>
        <w:t xml:space="preserve"> од </w:t>
      </w:r>
      <w:r w:rsidRPr="00A86C81">
        <w:rPr>
          <w:rFonts w:ascii="Arial" w:hAnsi="Arial" w:cs="Arial"/>
          <w:color w:val="000000"/>
          <w:lang w:val="mk-MK" w:eastAsia="mk-MK"/>
        </w:rPr>
        <w:t>Скопје</w:t>
      </w:r>
      <w:r w:rsidRPr="00A86C81">
        <w:rPr>
          <w:rFonts w:ascii="Arial" w:hAnsi="Arial" w:cs="Arial"/>
          <w:lang w:val="mk-MK"/>
        </w:rPr>
        <w:t xml:space="preserve"> со ЕМБС </w:t>
      </w:r>
      <w:r>
        <w:rPr>
          <w:rFonts w:ascii="Arial" w:hAnsi="Arial" w:cs="Arial"/>
          <w:color w:val="000000"/>
          <w:lang w:eastAsia="mk-MK"/>
        </w:rPr>
        <w:t>5004756</w:t>
      </w:r>
      <w:r w:rsidRPr="00A86C81">
        <w:rPr>
          <w:rFonts w:ascii="Arial" w:hAnsi="Arial" w:cs="Arial"/>
          <w:lang w:val="mk-MK"/>
        </w:rPr>
        <w:t xml:space="preserve"> и седиште на </w:t>
      </w:r>
      <w:r w:rsidRPr="00A86C81">
        <w:rPr>
          <w:rFonts w:ascii="Arial" w:hAnsi="Arial" w:cs="Arial"/>
          <w:color w:val="000000"/>
          <w:lang w:val="mk-MK" w:eastAsia="mk-MK"/>
        </w:rPr>
        <w:t>ул. „Орце Николов“ бр. 54</w:t>
      </w:r>
      <w:r w:rsidRPr="00A86C81"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lang w:val="mk-MK"/>
        </w:rPr>
        <w:t xml:space="preserve">нотарски акт </w:t>
      </w:r>
      <w:r w:rsidRPr="00A86C81">
        <w:rPr>
          <w:rFonts w:ascii="Arial" w:hAnsi="Arial" w:cs="Arial"/>
          <w:color w:val="000000"/>
          <w:lang w:val="mk-MK" w:eastAsia="mk-MK"/>
        </w:rPr>
        <w:t>ОДУ бр. 234/13</w:t>
      </w:r>
      <w:r w:rsidRPr="00A86C81">
        <w:rPr>
          <w:rFonts w:ascii="Arial" w:hAnsi="Arial" w:cs="Arial"/>
          <w:lang w:val="mk-MK"/>
        </w:rPr>
        <w:t xml:space="preserve"> од </w:t>
      </w:r>
      <w:r w:rsidRPr="00A86C81">
        <w:rPr>
          <w:rFonts w:ascii="Arial" w:hAnsi="Arial" w:cs="Arial"/>
          <w:color w:val="000000"/>
          <w:lang w:val="mk-MK" w:eastAsia="mk-MK"/>
        </w:rPr>
        <w:t>30.08.2013</w:t>
      </w:r>
      <w:r w:rsidRPr="00A86C81">
        <w:rPr>
          <w:rFonts w:ascii="Arial" w:hAnsi="Arial" w:cs="Arial"/>
          <w:lang w:val="mk-MK"/>
        </w:rPr>
        <w:t xml:space="preserve"> на </w:t>
      </w:r>
      <w:r w:rsidRPr="00A86C81">
        <w:rPr>
          <w:rFonts w:ascii="Arial" w:hAnsi="Arial" w:cs="Arial"/>
          <w:color w:val="000000"/>
          <w:lang w:val="mk-MK" w:eastAsia="mk-MK"/>
        </w:rPr>
        <w:t>Нотар Татјана Адамоска Конеска од Прилеп</w:t>
      </w:r>
      <w:r w:rsidRPr="00A86C81">
        <w:rPr>
          <w:rFonts w:ascii="Arial" w:hAnsi="Arial" w:cs="Arial"/>
          <w:lang w:val="mk-MK"/>
        </w:rPr>
        <w:t>, против должникот</w:t>
      </w:r>
      <w:r>
        <w:rPr>
          <w:rFonts w:ascii="Arial" w:hAnsi="Arial" w:cs="Arial"/>
          <w:lang w:val="mk-MK"/>
        </w:rPr>
        <w:t>-заложниот должник</w:t>
      </w:r>
      <w:r w:rsidRPr="00A86C8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„Милина Ајс“ ДОО -</w:t>
      </w:r>
      <w:r w:rsidRPr="00A86C81">
        <w:rPr>
          <w:rFonts w:ascii="Arial" w:hAnsi="Arial" w:cs="Arial"/>
          <w:bCs/>
          <w:color w:val="000000"/>
          <w:lang w:val="mk-MK" w:eastAsia="mk-MK"/>
        </w:rPr>
        <w:t xml:space="preserve"> Прилеп</w:t>
      </w:r>
      <w:r w:rsidRPr="00A86C8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во стечај </w:t>
      </w:r>
      <w:r w:rsidRPr="00A86C81">
        <w:rPr>
          <w:rFonts w:ascii="Arial" w:hAnsi="Arial" w:cs="Arial"/>
          <w:lang w:val="mk-MK"/>
        </w:rPr>
        <w:t xml:space="preserve">со ЕМБС </w:t>
      </w:r>
      <w:r>
        <w:rPr>
          <w:rFonts w:ascii="Arial" w:hAnsi="Arial" w:cs="Arial"/>
          <w:color w:val="000000"/>
          <w:lang w:val="mk-MK" w:eastAsia="mk-MK"/>
        </w:rPr>
        <w:t>5645999</w:t>
      </w:r>
      <w:r w:rsidRPr="00A86C81">
        <w:rPr>
          <w:rFonts w:ascii="Arial" w:hAnsi="Arial" w:cs="Arial"/>
          <w:lang w:val="mk-MK"/>
        </w:rPr>
        <w:t xml:space="preserve"> и седиште на </w:t>
      </w:r>
      <w:r w:rsidRPr="00A86C81">
        <w:rPr>
          <w:rFonts w:ascii="Arial" w:hAnsi="Arial" w:cs="Arial"/>
          <w:color w:val="000000"/>
          <w:lang w:val="mk-MK" w:eastAsia="mk-MK"/>
        </w:rPr>
        <w:t>ул.„11ти Октомври“ бр.104а</w:t>
      </w:r>
      <w:r w:rsidRPr="00A86C81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Прилеп, </w:t>
      </w:r>
      <w:r w:rsidRPr="00A86C81">
        <w:rPr>
          <w:rFonts w:ascii="Arial" w:hAnsi="Arial" w:cs="Arial"/>
          <w:lang w:val="mk-MK"/>
        </w:rPr>
        <w:t xml:space="preserve">за спроведување на извршување во вредност </w:t>
      </w:r>
      <w:r w:rsidRPr="00A86C81">
        <w:rPr>
          <w:rFonts w:ascii="Arial" w:hAnsi="Arial" w:cs="Arial"/>
          <w:color w:val="000000"/>
          <w:lang w:val="mk-MK" w:eastAsia="mk-MK"/>
        </w:rPr>
        <w:t>25.411.062,00 ден</w:t>
      </w:r>
      <w:r>
        <w:rPr>
          <w:rFonts w:ascii="Arial" w:hAnsi="Arial" w:cs="Arial"/>
          <w:color w:val="000000"/>
          <w:lang w:val="mk-MK" w:eastAsia="mk-MK"/>
        </w:rPr>
        <w:t>ари</w:t>
      </w:r>
      <w:r w:rsidR="00A36AF4"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03.09.2020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5E74EA" w:rsidRDefault="005E74EA" w:rsidP="005E74E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 w:rsidR="00905C7E"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прва </w:t>
      </w:r>
      <w:r w:rsidR="00905C7E" w:rsidRPr="00905C7E">
        <w:rPr>
          <w:rFonts w:ascii="Arial" w:hAnsi="Arial" w:cs="Arial"/>
          <w:lang w:val="mk-MK"/>
        </w:rPr>
        <w:t xml:space="preserve">продажба со усно  јавно наддавање на </w:t>
      </w:r>
      <w:r w:rsidRPr="009C2EDA">
        <w:rPr>
          <w:rFonts w:ascii="Arial" w:hAnsi="Arial" w:cs="Arial"/>
          <w:lang w:val="mk-MK"/>
        </w:rPr>
        <w:t>недвиж</w:t>
      </w:r>
      <w:r>
        <w:rPr>
          <w:rFonts w:ascii="Arial" w:hAnsi="Arial" w:cs="Arial"/>
          <w:lang w:val="mk-MK"/>
        </w:rPr>
        <w:t xml:space="preserve">ен имот </w:t>
      </w:r>
      <w:r>
        <w:rPr>
          <w:rFonts w:ascii="Arial" w:hAnsi="Arial" w:cs="Arial"/>
          <w:bCs/>
          <w:lang w:val="mk-MK"/>
        </w:rPr>
        <w:t xml:space="preserve">со утврдено право на сопственост на име на  </w:t>
      </w:r>
      <w:r w:rsidRPr="00A86C81">
        <w:rPr>
          <w:rFonts w:ascii="Arial" w:hAnsi="Arial" w:cs="Arial"/>
          <w:lang w:val="mk-MK"/>
        </w:rPr>
        <w:t>должникот</w:t>
      </w:r>
      <w:r>
        <w:rPr>
          <w:rFonts w:ascii="Arial" w:hAnsi="Arial" w:cs="Arial"/>
          <w:lang w:val="mk-MK"/>
        </w:rPr>
        <w:t>-заложниот должник</w:t>
      </w:r>
      <w:r w:rsidRPr="00A86C8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„Милина Ајс“ ДОО -</w:t>
      </w:r>
      <w:r w:rsidRPr="00A86C81">
        <w:rPr>
          <w:rFonts w:ascii="Arial" w:hAnsi="Arial" w:cs="Arial"/>
          <w:bCs/>
          <w:color w:val="000000"/>
          <w:lang w:val="mk-MK" w:eastAsia="mk-MK"/>
        </w:rPr>
        <w:t xml:space="preserve"> Прилеп</w:t>
      </w:r>
      <w:r>
        <w:rPr>
          <w:rFonts w:ascii="Arial" w:hAnsi="Arial" w:cs="Arial"/>
          <w:bCs/>
          <w:lang w:val="mk-MK"/>
        </w:rPr>
        <w:t>, запишан во Имотен лист број 34189 за КО-Прилеп при АКН-ОКН-Прилеп</w:t>
      </w:r>
      <w:r>
        <w:rPr>
          <w:rFonts w:ascii="Arial" w:hAnsi="Arial" w:cs="Arial"/>
          <w:lang w:val="mk-MK"/>
        </w:rPr>
        <w:t xml:space="preserve"> означен</w:t>
      </w:r>
      <w:r w:rsidRPr="009C2EDA">
        <w:rPr>
          <w:rFonts w:ascii="Arial" w:hAnsi="Arial" w:cs="Arial"/>
          <w:lang w:val="mk-MK"/>
        </w:rPr>
        <w:t xml:space="preserve"> како</w:t>
      </w:r>
      <w:r>
        <w:rPr>
          <w:rFonts w:ascii="Arial" w:hAnsi="Arial" w:cs="Arial"/>
          <w:lang w:val="mk-MK"/>
        </w:rPr>
        <w:t>:</w:t>
      </w:r>
    </w:p>
    <w:p w:rsidR="005E74EA" w:rsidRDefault="005E74EA" w:rsidP="005E74E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616"/>
        <w:gridCol w:w="3228"/>
        <w:gridCol w:w="850"/>
        <w:gridCol w:w="851"/>
        <w:gridCol w:w="850"/>
        <w:gridCol w:w="993"/>
        <w:gridCol w:w="1701"/>
      </w:tblGrid>
      <w:tr w:rsidR="005E74EA" w:rsidRPr="00EB1B23" w:rsidTr="00461F6B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B1B23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B1B23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B1B23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B1B23"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B1B23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B1B23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EB1B23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B1B23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5E74EA" w:rsidRPr="00EB1B23" w:rsidTr="00461F6B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Александар Македонски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2461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5E74EA" w:rsidRPr="00EB1B23" w:rsidTr="00461F6B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Александар Македонски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:rsidR="005E74EA" w:rsidRDefault="005E74EA" w:rsidP="005E74E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10253" w:type="dxa"/>
        <w:jc w:val="center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6"/>
        <w:gridCol w:w="616"/>
        <w:gridCol w:w="552"/>
        <w:gridCol w:w="553"/>
        <w:gridCol w:w="568"/>
        <w:gridCol w:w="544"/>
        <w:gridCol w:w="2900"/>
        <w:gridCol w:w="1065"/>
        <w:gridCol w:w="761"/>
        <w:gridCol w:w="1568"/>
      </w:tblGrid>
      <w:tr w:rsidR="005E74EA" w:rsidRPr="00EB1B23" w:rsidTr="00461F6B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B1B23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B1B23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B1B23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B1B23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B1B23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B1B23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B1B23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B1B23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EB1B23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B1B23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5E74EA" w:rsidRPr="00EB1B23" w:rsidTr="00461F6B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A86C81" w:rsidRDefault="005E74EA" w:rsidP="00461F6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A86C81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5E74EA" w:rsidRPr="00EB1B23" w:rsidTr="00461F6B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86C81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806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5E74EA" w:rsidRPr="00EB1B23" w:rsidTr="00461F6B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86C81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5E74EA" w:rsidRPr="00EB1B23" w:rsidTr="00461F6B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86C81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733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5E74EA" w:rsidRPr="00EB1B23" w:rsidTr="00461F6B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86C81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5E74EA" w:rsidRPr="00EB1B23" w:rsidTr="00461F6B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86C81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5E74EA" w:rsidRPr="00EB1B23" w:rsidTr="00461F6B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86C81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5E74EA" w:rsidRPr="00EB1B23" w:rsidTr="00461F6B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86C81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125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5E74EA" w:rsidRPr="00EB1B23" w:rsidTr="00461F6B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86C81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148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5E74EA" w:rsidRPr="00EB1B23" w:rsidTr="00461F6B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86C81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675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5E74EA" w:rsidRPr="00EB1B23" w:rsidTr="00461F6B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86C81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5E74EA" w:rsidRPr="00EB1B23" w:rsidTr="00461F6B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86C81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ЛФ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5E74EA" w:rsidRPr="00EB1B23" w:rsidTr="00461F6B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86C81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5E74EA" w:rsidRPr="00EB1B23" w:rsidTr="00461F6B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86C81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1867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5E74EA" w:rsidRPr="00EB1B23" w:rsidTr="00461F6B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86C81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161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EA" w:rsidRPr="00EB1B23" w:rsidRDefault="005E74EA" w:rsidP="00461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:rsidR="005E74EA" w:rsidRPr="005E74EA" w:rsidRDefault="005E74EA" w:rsidP="005E74E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како и нелегален дел - недвижен имот составен дел на легалниот објект, со незапишано право на сопственост утврден со Геодетски елаборат за посебни намени изработен од проценителот „ДАЛТА-геоинжинеринг“- Прилеп со површина на нелегален дел од 1019 м</w:t>
      </w:r>
      <w:r w:rsidRPr="00910A36"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5E74EA" w:rsidRPr="005E74EA">
        <w:rPr>
          <w:rFonts w:ascii="Arial" w:hAnsi="Arial" w:cs="Arial"/>
          <w:b/>
          <w:lang w:val="ru-RU"/>
        </w:rPr>
        <w:t xml:space="preserve">07.10.2020 </w:t>
      </w:r>
      <w:r w:rsidRPr="005E74EA">
        <w:rPr>
          <w:rFonts w:ascii="Arial" w:hAnsi="Arial" w:cs="Arial"/>
          <w:b/>
          <w:lang w:val="mk-MK"/>
        </w:rPr>
        <w:t>година</w:t>
      </w:r>
      <w:r w:rsidRPr="00905C7E">
        <w:rPr>
          <w:rFonts w:ascii="Arial" w:hAnsi="Arial" w:cs="Arial"/>
          <w:lang w:val="mk-MK"/>
        </w:rPr>
        <w:t xml:space="preserve"> во </w:t>
      </w:r>
      <w:r w:rsidR="005E74EA" w:rsidRPr="005E74EA">
        <w:rPr>
          <w:rFonts w:ascii="Arial" w:hAnsi="Arial" w:cs="Arial"/>
          <w:b/>
          <w:lang w:val="ru-RU"/>
        </w:rPr>
        <w:t xml:space="preserve">11,00 </w:t>
      </w:r>
      <w:r w:rsidRPr="005E74EA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5E74EA">
        <w:rPr>
          <w:rFonts w:ascii="Arial" w:hAnsi="Arial" w:cs="Arial"/>
          <w:lang w:val="ru-RU"/>
        </w:rPr>
        <w:t>Извршител Јане Митрески од Прилеп, на ул. „Зеленик“ бр. 3/1.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5E74EA">
        <w:rPr>
          <w:rFonts w:ascii="Arial" w:hAnsi="Arial" w:cs="Arial"/>
          <w:lang w:val="ru-RU"/>
        </w:rPr>
        <w:t>683/2017 од 03.02.2020 година на Извршител Јане Митрески од Прилеп</w:t>
      </w:r>
      <w:r w:rsidRPr="00905C7E">
        <w:rPr>
          <w:rFonts w:ascii="Arial" w:hAnsi="Arial" w:cs="Arial"/>
          <w:lang w:val="mk-MK"/>
        </w:rPr>
        <w:t xml:space="preserve">,  изнесува </w:t>
      </w:r>
      <w:r w:rsidR="005E74EA" w:rsidRPr="005E74EA">
        <w:rPr>
          <w:rFonts w:ascii="Arial" w:hAnsi="Arial" w:cs="Arial"/>
          <w:b/>
          <w:lang w:val="ru-RU"/>
        </w:rPr>
        <w:t xml:space="preserve">76.008.324,00 </w:t>
      </w:r>
      <w:r w:rsidRPr="005E74EA">
        <w:rPr>
          <w:rFonts w:ascii="Arial" w:hAnsi="Arial" w:cs="Arial"/>
          <w:b/>
          <w:lang w:val="mk-MK"/>
        </w:rPr>
        <w:t>денари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5E74EA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Недвижноста е оптоварена со следните товари</w:t>
      </w:r>
      <w:r w:rsidR="005E74EA">
        <w:rPr>
          <w:rFonts w:ascii="Arial" w:hAnsi="Arial" w:cs="Arial"/>
          <w:lang w:val="mk-MK"/>
        </w:rPr>
        <w:t>: заложно право-хипотека во корист на доверителот Охридска банка АД Скопје.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5E74EA">
        <w:rPr>
          <w:rFonts w:ascii="Arial" w:hAnsi="Arial" w:cs="Arial"/>
          <w:lang w:val="mk-MK"/>
        </w:rPr>
        <w:t>дената вредност на недвижноста, односно износ од 760.083,00 денари.</w:t>
      </w:r>
    </w:p>
    <w:p w:rsidR="00905C7E" w:rsidRPr="005E74EA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B067D2" w:rsidRPr="00B067D2">
        <w:rPr>
          <w:rFonts w:ascii="Arial" w:hAnsi="Arial" w:cs="Arial"/>
          <w:color w:val="000000"/>
          <w:lang w:val="mk-MK" w:eastAsia="mk-MK"/>
        </w:rPr>
        <w:t>300020000374843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B067D2" w:rsidRPr="00B067D2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B067D2" w:rsidRPr="00B067D2">
        <w:rPr>
          <w:rFonts w:ascii="Arial" w:hAnsi="Arial" w:cs="Arial"/>
          <w:color w:val="000000"/>
          <w:lang w:val="mk-MK" w:eastAsia="mk-MK"/>
        </w:rPr>
        <w:t>МК5021006110695</w:t>
      </w:r>
      <w:r w:rsidR="005E74EA">
        <w:rPr>
          <w:rFonts w:ascii="Arial" w:hAnsi="Arial" w:cs="Arial"/>
          <w:lang w:val="en-US"/>
        </w:rPr>
        <w:t>, најдоцна до 06.10.2020 година.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E74EA">
        <w:rPr>
          <w:rFonts w:ascii="Arial" w:hAnsi="Arial" w:cs="Arial"/>
          <w:lang w:val="ru-RU"/>
        </w:rPr>
        <w:t xml:space="preserve">15 (петнаесет)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5E74EA">
        <w:rPr>
          <w:rFonts w:ascii="Arial" w:hAnsi="Arial" w:cs="Arial"/>
          <w:lang w:val="ru-RU"/>
        </w:rPr>
        <w:t xml:space="preserve">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AC774B" w:rsidRPr="00B15BC9" w:rsidRDefault="00905C7E" w:rsidP="00B15BC9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 w:rsidR="005E74EA">
        <w:rPr>
          <w:rFonts w:ascii="Calibri" w:hAnsi="Calibri"/>
          <w:lang w:val="mk-MK"/>
        </w:rP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B067D2">
            <w:pPr>
              <w:jc w:val="center"/>
              <w:rPr>
                <w:lang w:val="mk-MK"/>
              </w:rPr>
            </w:pPr>
            <w:r w:rsidRPr="00B067D2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905C7E" w:rsidRPr="00905C7E" w:rsidRDefault="007B46B2" w:rsidP="00B15BC9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</w:t>
      </w:r>
    </w:p>
    <w:p w:rsidR="00905C7E" w:rsidRPr="00905C7E" w:rsidRDefault="00905C7E" w:rsidP="005E74EA">
      <w:pPr>
        <w:jc w:val="both"/>
        <w:rPr>
          <w:rFonts w:ascii="Arial" w:hAnsi="Arial" w:cs="Arial"/>
          <w:lang w:val="mk-MK"/>
        </w:rPr>
      </w:pPr>
    </w:p>
    <w:p w:rsidR="00905C7E" w:rsidRPr="00905C7E" w:rsidRDefault="00905C7E" w:rsidP="005E74EA">
      <w:pPr>
        <w:pStyle w:val="BodyText"/>
        <w:rPr>
          <w:rFonts w:ascii="Arial" w:hAnsi="Arial" w:cs="Arial"/>
          <w:lang w:val="mk-MK"/>
        </w:rPr>
      </w:pPr>
    </w:p>
    <w:p w:rsidR="00AC774B" w:rsidRDefault="00AC774B" w:rsidP="005E74EA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 w:rsidP="005E74EA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5E2113"/>
    <w:rsid w:val="0015082C"/>
    <w:rsid w:val="00162356"/>
    <w:rsid w:val="00285A4E"/>
    <w:rsid w:val="002D6E87"/>
    <w:rsid w:val="00334708"/>
    <w:rsid w:val="003711E6"/>
    <w:rsid w:val="003F4FE9"/>
    <w:rsid w:val="00461F6B"/>
    <w:rsid w:val="005B06D5"/>
    <w:rsid w:val="005E2113"/>
    <w:rsid w:val="005E2B25"/>
    <w:rsid w:val="005E74EA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067D2"/>
    <w:rsid w:val="00B15BC9"/>
    <w:rsid w:val="00BF4AB8"/>
    <w:rsid w:val="00C557C5"/>
    <w:rsid w:val="00D07FD4"/>
    <w:rsid w:val="00D319A6"/>
    <w:rsid w:val="00DC7718"/>
    <w:rsid w:val="00DE5FF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683-17-Заклучок за усна јавна продажба-66-прва.doc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NA</cp:lastModifiedBy>
  <cp:revision>2</cp:revision>
  <cp:lastPrinted>2003-12-24T09:44:00Z</cp:lastPrinted>
  <dcterms:created xsi:type="dcterms:W3CDTF">2020-09-09T07:28:00Z</dcterms:created>
  <dcterms:modified xsi:type="dcterms:W3CDTF">2020-09-09T07:28:00Z</dcterms:modified>
</cp:coreProperties>
</file>