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02A71" w14:textId="77777777" w:rsidR="00645661" w:rsidRPr="00572204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12060" w:type="dxa"/>
        <w:tblInd w:w="-342" w:type="dxa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4297"/>
      </w:tblGrid>
      <w:tr w:rsidR="00671D6F" w:rsidRPr="00572204" w14:paraId="6FD574B2" w14:textId="77777777" w:rsidTr="008658E4">
        <w:tc>
          <w:tcPr>
            <w:tcW w:w="6204" w:type="dxa"/>
            <w:hideMark/>
          </w:tcPr>
          <w:p w14:paraId="30F90665" w14:textId="77777777"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7D3F47A" wp14:editId="5956BB85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C772642" w14:textId="77777777"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2039C73" w14:textId="77777777"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297" w:type="dxa"/>
          </w:tcPr>
          <w:p w14:paraId="3F95C5E3" w14:textId="77777777" w:rsidR="00671D6F" w:rsidRPr="00572204" w:rsidRDefault="009D1006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572204">
              <w:rPr>
                <w:rFonts w:ascii="Arial" w:eastAsia="Times New Roman" w:hAnsi="Arial" w:cs="Arial"/>
                <w:lang w:val="ru-RU"/>
              </w:rPr>
              <w:t xml:space="preserve">  </w:t>
            </w:r>
          </w:p>
        </w:tc>
      </w:tr>
      <w:tr w:rsidR="00671D6F" w:rsidRPr="00572204" w14:paraId="6A5723C6" w14:textId="77777777" w:rsidTr="008658E4">
        <w:tc>
          <w:tcPr>
            <w:tcW w:w="6204" w:type="dxa"/>
            <w:hideMark/>
          </w:tcPr>
          <w:p w14:paraId="6AEACBB2" w14:textId="77777777"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C954F65" w14:textId="77777777"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13A68B" w14:textId="77777777" w:rsidR="00671D6F" w:rsidRPr="0057220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14:paraId="67E8D598" w14:textId="77777777" w:rsidR="00671D6F" w:rsidRPr="00572204" w:rsidRDefault="00E92A7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72204">
              <w:rPr>
                <w:rFonts w:ascii="Arial" w:eastAsia="Times New Roman" w:hAnsi="Arial" w:cs="Arial"/>
                <w:b/>
              </w:rPr>
              <w:t xml:space="preserve">   </w:t>
            </w:r>
            <w:r w:rsidR="006B432F">
              <w:rPr>
                <w:rFonts w:ascii="Arial" w:eastAsia="Times New Roman" w:hAnsi="Arial" w:cs="Arial"/>
                <w:b/>
              </w:rPr>
              <w:t xml:space="preserve">             </w:t>
            </w:r>
            <w:r w:rsidR="00572204" w:rsidRPr="00572204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6B432F">
              <w:rPr>
                <w:rFonts w:ascii="Arial" w:eastAsia="Times New Roman" w:hAnsi="Arial" w:cs="Arial"/>
                <w:b/>
              </w:rPr>
              <w:t xml:space="preserve">   </w:t>
            </w:r>
            <w:r w:rsidR="00671D6F" w:rsidRPr="00572204">
              <w:rPr>
                <w:rFonts w:ascii="Arial" w:eastAsia="Times New Roman" w:hAnsi="Arial" w:cs="Arial"/>
                <w:b/>
              </w:rPr>
              <w:t>Образец бр.</w:t>
            </w:r>
            <w:r w:rsidR="006922F6" w:rsidRPr="00572204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B948C9" w:rsidRPr="00572204" w14:paraId="2E5F7CCB" w14:textId="77777777" w:rsidTr="008658E4">
        <w:tc>
          <w:tcPr>
            <w:tcW w:w="6204" w:type="dxa"/>
            <w:hideMark/>
          </w:tcPr>
          <w:p w14:paraId="2C0450ED" w14:textId="77777777" w:rsidR="00B948C9" w:rsidRPr="00572204" w:rsidRDefault="006B432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Бањански</w:t>
            </w:r>
            <w:proofErr w:type="spellEnd"/>
          </w:p>
        </w:tc>
        <w:tc>
          <w:tcPr>
            <w:tcW w:w="566" w:type="dxa"/>
          </w:tcPr>
          <w:p w14:paraId="3CA16073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FDF924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4B4B99FE" w14:textId="77777777" w:rsidR="00B948C9" w:rsidRPr="00457579" w:rsidRDefault="00B948C9" w:rsidP="006B432F">
            <w:pPr>
              <w:tabs>
                <w:tab w:val="center" w:pos="2268"/>
                <w:tab w:val="left" w:pos="3793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E92A78" w:rsidRPr="00572204"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="009D1006" w:rsidRPr="00572204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572204" w:rsidRPr="00572204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</w:t>
            </w:r>
            <w:r w:rsidR="008658E4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</w:p>
        </w:tc>
      </w:tr>
      <w:tr w:rsidR="00B948C9" w:rsidRPr="00572204" w14:paraId="6B71D4C0" w14:textId="77777777" w:rsidTr="008658E4">
        <w:tc>
          <w:tcPr>
            <w:tcW w:w="6204" w:type="dxa"/>
            <w:hideMark/>
          </w:tcPr>
          <w:p w14:paraId="20433138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CC3F108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02A8E2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4515ABEF" w14:textId="77777777" w:rsidR="00B948C9" w:rsidRPr="00572204" w:rsidRDefault="00B948C9" w:rsidP="00B40F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14:paraId="030FCE06" w14:textId="77777777" w:rsidTr="008658E4">
        <w:tc>
          <w:tcPr>
            <w:tcW w:w="6204" w:type="dxa"/>
            <w:hideMark/>
          </w:tcPr>
          <w:p w14:paraId="08FBBD4B" w14:textId="77777777" w:rsidR="00B948C9" w:rsidRPr="00572204" w:rsidRDefault="00B948C9" w:rsidP="00E92A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72204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C999D52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3519AB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  <w:hideMark/>
          </w:tcPr>
          <w:p w14:paraId="4C26AEE1" w14:textId="77777777" w:rsidR="00B948C9" w:rsidRPr="006B432F" w:rsidRDefault="006B432F" w:rsidP="00612ED0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                    </w:t>
            </w:r>
            <w:r w:rsidRPr="00572204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72204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2107/2023</w:t>
            </w:r>
          </w:p>
        </w:tc>
      </w:tr>
      <w:tr w:rsidR="00B948C9" w:rsidRPr="00572204" w14:paraId="14EBDF69" w14:textId="77777777" w:rsidTr="008658E4">
        <w:tc>
          <w:tcPr>
            <w:tcW w:w="6204" w:type="dxa"/>
            <w:hideMark/>
          </w:tcPr>
          <w:p w14:paraId="105F7F52" w14:textId="77777777" w:rsidR="00B948C9" w:rsidRPr="00572204" w:rsidRDefault="006B432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3AA416AD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06C9EF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537D9C8E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14:paraId="1379E88A" w14:textId="77777777" w:rsidTr="008658E4">
        <w:tc>
          <w:tcPr>
            <w:tcW w:w="6204" w:type="dxa"/>
            <w:hideMark/>
          </w:tcPr>
          <w:p w14:paraId="37E6813B" w14:textId="77777777" w:rsidR="00B948C9" w:rsidRPr="00572204" w:rsidRDefault="006B432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Фемо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Кулаков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бр.15/1-1</w:t>
            </w:r>
          </w:p>
        </w:tc>
        <w:tc>
          <w:tcPr>
            <w:tcW w:w="566" w:type="dxa"/>
          </w:tcPr>
          <w:p w14:paraId="20F89638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A79764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6767C83E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48C9" w:rsidRPr="00572204" w14:paraId="319AB7ED" w14:textId="77777777" w:rsidTr="008658E4">
        <w:tc>
          <w:tcPr>
            <w:tcW w:w="6204" w:type="dxa"/>
            <w:hideMark/>
          </w:tcPr>
          <w:p w14:paraId="46DAACD5" w14:textId="77777777" w:rsidR="00B948C9" w:rsidRPr="00572204" w:rsidRDefault="006B432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043 370-111; </w:t>
            </w:r>
            <w:r w:rsidRPr="006B432F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14:paraId="4E2531C8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F3ADA9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297" w:type="dxa"/>
          </w:tcPr>
          <w:p w14:paraId="3659E45E" w14:textId="77777777" w:rsidR="00B948C9" w:rsidRPr="00572204" w:rsidRDefault="00B948C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78EC768" w14:textId="77777777" w:rsidR="006B432F" w:rsidRDefault="00D204EC" w:rsidP="003C45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220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B432F">
        <w:rPr>
          <w:rFonts w:ascii="Arial" w:hAnsi="Arial" w:cs="Arial"/>
        </w:rPr>
        <w:t>Благој Бањански</w:t>
      </w:r>
      <w:r w:rsidRPr="00572204">
        <w:rPr>
          <w:rFonts w:ascii="Arial" w:hAnsi="Arial" w:cs="Arial"/>
        </w:rPr>
        <w:t xml:space="preserve"> од </w:t>
      </w:r>
      <w:bookmarkStart w:id="6" w:name="Adresa"/>
      <w:bookmarkEnd w:id="6"/>
      <w:r w:rsidR="006B432F">
        <w:rPr>
          <w:rFonts w:ascii="Arial" w:hAnsi="Arial" w:cs="Arial"/>
        </w:rPr>
        <w:t>Неготино, ул. Фемо Кулаков бр.15/1-1</w:t>
      </w:r>
      <w:r w:rsidRPr="0057220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B432F">
        <w:rPr>
          <w:rFonts w:ascii="Arial" w:hAnsi="Arial" w:cs="Arial"/>
        </w:rPr>
        <w:t>доверителот Халк Банка АД Скопје</w:t>
      </w:r>
      <w:r w:rsidRPr="00572204">
        <w:rPr>
          <w:rFonts w:ascii="Arial" w:hAnsi="Arial" w:cs="Arial"/>
        </w:rPr>
        <w:t xml:space="preserve"> од </w:t>
      </w:r>
      <w:bookmarkStart w:id="8" w:name="DovGrad1"/>
      <w:bookmarkEnd w:id="8"/>
      <w:r w:rsidR="006B432F">
        <w:rPr>
          <w:rFonts w:ascii="Arial" w:hAnsi="Arial" w:cs="Arial"/>
        </w:rPr>
        <w:t>Скопје</w:t>
      </w:r>
      <w:r w:rsidRPr="00572204">
        <w:rPr>
          <w:rFonts w:ascii="Arial" w:hAnsi="Arial" w:cs="Arial"/>
          <w:lang w:val="ru-RU"/>
        </w:rPr>
        <w:t xml:space="preserve"> </w:t>
      </w:r>
      <w:r w:rsidRPr="00572204">
        <w:rPr>
          <w:rFonts w:ascii="Arial" w:hAnsi="Arial" w:cs="Arial"/>
        </w:rPr>
        <w:t xml:space="preserve">со </w:t>
      </w:r>
      <w:bookmarkStart w:id="9" w:name="opis_edb1"/>
      <w:bookmarkEnd w:id="9"/>
      <w:r w:rsidR="006B432F">
        <w:rPr>
          <w:rFonts w:ascii="Arial" w:hAnsi="Arial" w:cs="Arial"/>
        </w:rPr>
        <w:t xml:space="preserve">седиште на </w:t>
      </w:r>
      <w:r w:rsidRPr="00572204">
        <w:rPr>
          <w:rFonts w:ascii="Arial" w:hAnsi="Arial" w:cs="Arial"/>
        </w:rPr>
        <w:t xml:space="preserve"> </w:t>
      </w:r>
      <w:bookmarkStart w:id="10" w:name="adresa1"/>
      <w:bookmarkEnd w:id="10"/>
      <w:r w:rsidR="006B432F">
        <w:rPr>
          <w:rFonts w:ascii="Arial" w:hAnsi="Arial" w:cs="Arial"/>
        </w:rPr>
        <w:t>бул.Св Кирил и Методиј бр.54</w:t>
      </w:r>
      <w:r w:rsidRPr="00572204">
        <w:rPr>
          <w:rFonts w:ascii="Arial" w:hAnsi="Arial" w:cs="Arial"/>
          <w:lang w:val="ru-RU"/>
        </w:rPr>
        <w:t>,</w:t>
      </w:r>
      <w:r w:rsidRPr="00572204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72204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6B432F">
        <w:rPr>
          <w:rFonts w:ascii="Arial" w:hAnsi="Arial" w:cs="Arial"/>
        </w:rPr>
        <w:t>ОДУ бр.327/19 од 15.08.2019 година на Нотар Зарија Апостолова од Неготино</w:t>
      </w:r>
      <w:r w:rsidRPr="00572204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6B432F">
        <w:rPr>
          <w:rFonts w:ascii="Arial" w:hAnsi="Arial" w:cs="Arial"/>
        </w:rPr>
        <w:t>должникот Трговско друштво за вработување на инвалидни лица за производство на апарати за домаќинствата КО-ПЕР ДООЕЛ увоз-извоз с.Криволак - во стечај</w:t>
      </w:r>
      <w:r w:rsidRPr="00572204">
        <w:rPr>
          <w:rFonts w:ascii="Arial" w:hAnsi="Arial" w:cs="Arial"/>
        </w:rPr>
        <w:t xml:space="preserve"> од </w:t>
      </w:r>
      <w:bookmarkStart w:id="17" w:name="DolzGrad1"/>
      <w:bookmarkEnd w:id="17"/>
      <w:r w:rsidR="006B432F">
        <w:rPr>
          <w:rFonts w:ascii="Arial" w:hAnsi="Arial" w:cs="Arial"/>
        </w:rPr>
        <w:t>Неготино</w:t>
      </w:r>
      <w:r w:rsidRPr="00572204">
        <w:rPr>
          <w:rFonts w:ascii="Arial" w:hAnsi="Arial" w:cs="Arial"/>
        </w:rPr>
        <w:t xml:space="preserve"> со </w:t>
      </w:r>
      <w:bookmarkStart w:id="18" w:name="opis_edb1_dolz"/>
      <w:bookmarkEnd w:id="18"/>
      <w:r w:rsidR="006B432F">
        <w:rPr>
          <w:rFonts w:ascii="Arial" w:hAnsi="Arial" w:cs="Arial"/>
          <w:lang w:val="ru-RU"/>
        </w:rPr>
        <w:t>седиште на</w:t>
      </w:r>
      <w:r w:rsidRPr="00572204">
        <w:rPr>
          <w:rFonts w:ascii="Arial" w:hAnsi="Arial" w:cs="Arial"/>
        </w:rPr>
        <w:t xml:space="preserve"> </w:t>
      </w:r>
      <w:bookmarkStart w:id="19" w:name="adresa1_dolz"/>
      <w:bookmarkEnd w:id="19"/>
      <w:r w:rsidR="006B432F">
        <w:rPr>
          <w:rFonts w:ascii="Arial" w:hAnsi="Arial" w:cs="Arial"/>
        </w:rPr>
        <w:t>с.Криволак</w:t>
      </w:r>
      <w:r w:rsidRPr="00572204">
        <w:rPr>
          <w:rFonts w:ascii="Arial" w:hAnsi="Arial" w:cs="Arial"/>
        </w:rPr>
        <w:t xml:space="preserve">, </w:t>
      </w:r>
      <w:bookmarkStart w:id="20" w:name="Dolznik2"/>
      <w:bookmarkEnd w:id="20"/>
      <w:r w:rsidRPr="00572204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6B432F">
        <w:rPr>
          <w:rFonts w:ascii="Arial" w:hAnsi="Arial" w:cs="Arial"/>
        </w:rPr>
        <w:t>1.205.592,00</w:t>
      </w:r>
      <w:r w:rsidRPr="00572204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6B432F">
        <w:rPr>
          <w:rFonts w:ascii="Arial" w:hAnsi="Arial" w:cs="Arial"/>
        </w:rPr>
        <w:t>21.07.2026</w:t>
      </w:r>
      <w:r w:rsidRPr="00572204">
        <w:rPr>
          <w:rFonts w:ascii="Arial" w:hAnsi="Arial" w:cs="Arial"/>
        </w:rPr>
        <w:t xml:space="preserve"> година го составува следниот:</w:t>
      </w:r>
      <w:r w:rsidRPr="00572204">
        <w:rPr>
          <w:rFonts w:ascii="Arial" w:hAnsi="Arial" w:cs="Arial"/>
          <w:lang w:val="en-US"/>
        </w:rPr>
        <w:t xml:space="preserve"> </w:t>
      </w:r>
      <w:r w:rsidR="00FE0CED" w:rsidRPr="00572204">
        <w:rPr>
          <w:rFonts w:ascii="Arial" w:hAnsi="Arial" w:cs="Arial"/>
        </w:rPr>
        <w:tab/>
      </w:r>
    </w:p>
    <w:p w14:paraId="5B849F1F" w14:textId="77777777" w:rsidR="00FE0CED" w:rsidRPr="00572204" w:rsidRDefault="00FE0CED" w:rsidP="003C45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</w:r>
      <w:r w:rsidRPr="00572204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09D946E6" w14:textId="77777777" w:rsidR="00FE0CED" w:rsidRPr="00572204" w:rsidRDefault="00572204" w:rsidP="00572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  <w:lang w:val="en-US"/>
        </w:rPr>
        <w:t xml:space="preserve">                                            </w:t>
      </w:r>
      <w:r w:rsidR="000A63AA">
        <w:rPr>
          <w:rFonts w:ascii="Arial" w:hAnsi="Arial" w:cs="Arial"/>
          <w:b/>
          <w:bCs/>
          <w:lang w:val="en-US"/>
        </w:rPr>
        <w:t xml:space="preserve">                          </w:t>
      </w:r>
      <w:r w:rsidR="00256F67">
        <w:rPr>
          <w:rFonts w:ascii="Arial" w:hAnsi="Arial" w:cs="Arial"/>
          <w:b/>
          <w:bCs/>
          <w:lang w:val="en-US"/>
        </w:rPr>
        <w:t xml:space="preserve">      </w:t>
      </w:r>
      <w:r w:rsidR="00FE0CED" w:rsidRPr="00572204">
        <w:rPr>
          <w:rFonts w:ascii="Arial" w:hAnsi="Arial" w:cs="Arial"/>
          <w:b/>
          <w:bCs/>
        </w:rPr>
        <w:t>З А К Л У Ч О К</w:t>
      </w:r>
    </w:p>
    <w:p w14:paraId="6F81A8D6" w14:textId="77777777" w:rsidR="00FE0CED" w:rsidRPr="00572204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72204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14:paraId="5C371E4A" w14:textId="77777777" w:rsidR="00FE0CED" w:rsidRPr="00572204" w:rsidRDefault="00671D6F" w:rsidP="00572204">
      <w:pPr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572204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4991E329" w14:textId="77777777" w:rsidR="00FE0CED" w:rsidRPr="00572204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C47368" w14:textId="77777777" w:rsidR="006B432F" w:rsidRPr="00A92514" w:rsidRDefault="006B432F" w:rsidP="00A92514">
      <w:pPr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 w:rsidRPr="00A92514">
        <w:rPr>
          <w:rFonts w:ascii="Arial" w:hAnsi="Arial" w:cs="Arial"/>
          <w:b/>
          <w:u w:val="single"/>
        </w:rPr>
        <w:t>СЕ ОПРЕДЕЛУВА втора продажба со усно  јавно наддавање на следниот подвижен предмет:</w:t>
      </w:r>
    </w:p>
    <w:p w14:paraId="178C62FB" w14:textId="77777777" w:rsidR="006B432F" w:rsidRPr="00A92514" w:rsidRDefault="006B432F" w:rsidP="00A92514">
      <w:pPr>
        <w:spacing w:after="0" w:line="240" w:lineRule="auto"/>
        <w:jc w:val="both"/>
        <w:rPr>
          <w:rFonts w:ascii="Arial" w:hAnsi="Arial" w:cs="Arial"/>
          <w:bCs/>
          <w:color w:val="000000"/>
          <w:lang w:eastAsia="mk-MK"/>
        </w:rPr>
      </w:pPr>
      <w:r w:rsidRPr="00A92514">
        <w:rPr>
          <w:rFonts w:ascii="Arial" w:hAnsi="Arial" w:cs="Arial"/>
          <w:u w:val="single"/>
        </w:rPr>
        <w:t xml:space="preserve">-Хидраулична преса 32 тона, производител SAROGOZOGLU Izmir Turcija, притисок на горна страна </w:t>
      </w:r>
      <w:r w:rsidRPr="00A92514">
        <w:rPr>
          <w:rFonts w:ascii="Arial" w:hAnsi="Arial" w:cs="Arial"/>
          <w:u w:val="single"/>
          <w:lang w:val="en-US"/>
        </w:rPr>
        <w:t>15</w:t>
      </w:r>
      <w:r w:rsidRPr="00A92514">
        <w:rPr>
          <w:rFonts w:ascii="Arial" w:hAnsi="Arial" w:cs="Arial"/>
          <w:u w:val="single"/>
        </w:rPr>
        <w:t xml:space="preserve">0 тона, </w:t>
      </w:r>
      <w:r w:rsidRPr="00A92514">
        <w:rPr>
          <w:rFonts w:ascii="Arial" w:hAnsi="Arial" w:cs="Arial"/>
        </w:rPr>
        <w:t xml:space="preserve"> сопственост на должникот</w:t>
      </w:r>
      <w:r w:rsidRPr="00A92514">
        <w:rPr>
          <w:rFonts w:ascii="Arial" w:hAnsi="Arial" w:cs="Arial"/>
          <w:b/>
          <w:bCs/>
          <w:color w:val="000000"/>
          <w:lang w:eastAsia="mk-MK"/>
        </w:rPr>
        <w:t xml:space="preserve">  </w:t>
      </w:r>
      <w:r w:rsidRPr="00A92514">
        <w:rPr>
          <w:rFonts w:ascii="Arial" w:hAnsi="Arial" w:cs="Arial"/>
          <w:bCs/>
          <w:color w:val="000000"/>
          <w:lang w:eastAsia="mk-MK"/>
        </w:rPr>
        <w:t>Трговско друштво за вработување на инвалидни лица за производство на апарати за домаќинствата КО-ПЕР ДООЕЛ увоз-извоз с.Криволак – во стечај</w:t>
      </w:r>
      <w:r w:rsidRPr="00A92514">
        <w:rPr>
          <w:rFonts w:ascii="Arial" w:hAnsi="Arial" w:cs="Arial"/>
          <w:bCs/>
          <w:color w:val="000000"/>
          <w:lang w:val="en-US" w:eastAsia="mk-MK"/>
        </w:rPr>
        <w:t xml:space="preserve">, </w:t>
      </w:r>
      <w:r w:rsidRPr="00A92514">
        <w:rPr>
          <w:rFonts w:ascii="Arial" w:hAnsi="Arial" w:cs="Arial"/>
          <w:bCs/>
          <w:color w:val="000000"/>
          <w:lang w:eastAsia="mk-MK"/>
        </w:rPr>
        <w:t xml:space="preserve">чија цена на ова </w:t>
      </w:r>
      <w:r w:rsidRPr="00A92514">
        <w:rPr>
          <w:rFonts w:ascii="Arial" w:hAnsi="Arial" w:cs="Arial"/>
        </w:rPr>
        <w:t>второ усно јавно надавање е во износ од 10.200,оо ЕУР во денарска противвредност по средниот курс на Народна банка на РМ</w:t>
      </w:r>
      <w:r w:rsidRPr="00A92514">
        <w:rPr>
          <w:rFonts w:ascii="Arial" w:hAnsi="Arial" w:cs="Arial"/>
          <w:b/>
          <w:u w:val="single"/>
        </w:rPr>
        <w:t>.</w:t>
      </w:r>
      <w:r w:rsidRPr="00A92514">
        <w:rPr>
          <w:rFonts w:ascii="Arial" w:hAnsi="Arial" w:cs="Arial"/>
          <w:bCs/>
          <w:color w:val="000000"/>
          <w:lang w:eastAsia="mk-MK"/>
        </w:rPr>
        <w:t xml:space="preserve"> </w:t>
      </w:r>
      <w:r w:rsidRPr="00A92514">
        <w:rPr>
          <w:rFonts w:ascii="Arial" w:hAnsi="Arial" w:cs="Arial"/>
          <w:bCs/>
          <w:color w:val="000000"/>
          <w:u w:val="single"/>
          <w:lang w:eastAsia="mk-MK"/>
        </w:rPr>
        <w:t>Трошоците за демонтирање, транспорт, како и враќање на објектот во правобитна состојба, каде што е монтирана хирауличната преса, паѓаат на товар на купувачот</w:t>
      </w:r>
      <w:r w:rsidRPr="00A92514">
        <w:rPr>
          <w:rFonts w:ascii="Arial" w:hAnsi="Arial" w:cs="Arial"/>
          <w:bCs/>
          <w:color w:val="000000"/>
          <w:lang w:eastAsia="mk-MK"/>
        </w:rPr>
        <w:t>.</w:t>
      </w:r>
    </w:p>
    <w:p w14:paraId="7FBDF6F2" w14:textId="77777777" w:rsidR="006B432F" w:rsidRPr="00A92514" w:rsidRDefault="006B432F" w:rsidP="00A92514">
      <w:pPr>
        <w:pStyle w:val="BodyText"/>
        <w:ind w:firstLine="360"/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A92514">
        <w:rPr>
          <w:rFonts w:ascii="Arial" w:hAnsi="Arial" w:cs="Arial"/>
          <w:b/>
          <w:sz w:val="22"/>
          <w:szCs w:val="22"/>
          <w:u w:val="single"/>
          <w:lang w:val="mk-MK"/>
        </w:rPr>
        <w:t>Продажбата ќе се одржи на ден 05.08</w:t>
      </w:r>
      <w:r w:rsidRPr="00A92514">
        <w:rPr>
          <w:rFonts w:ascii="Arial" w:hAnsi="Arial" w:cs="Arial"/>
          <w:b/>
          <w:sz w:val="22"/>
          <w:szCs w:val="22"/>
          <w:u w:val="single"/>
        </w:rPr>
        <w:t>.202</w:t>
      </w:r>
      <w:r w:rsidRPr="00A92514">
        <w:rPr>
          <w:rFonts w:ascii="Arial" w:hAnsi="Arial" w:cs="Arial"/>
          <w:b/>
          <w:sz w:val="22"/>
          <w:szCs w:val="22"/>
          <w:u w:val="single"/>
          <w:lang w:val="mk-MK"/>
        </w:rPr>
        <w:t>6</w:t>
      </w:r>
      <w:r w:rsidRPr="00A9251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A92514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година во 11:00 часот  во просториите на </w:t>
      </w:r>
      <w:r w:rsidRPr="00A92514">
        <w:rPr>
          <w:rFonts w:ascii="Arial" w:hAnsi="Arial" w:cs="Arial"/>
          <w:b/>
          <w:sz w:val="22"/>
          <w:szCs w:val="22"/>
          <w:u w:val="single"/>
        </w:rPr>
        <w:t xml:space="preserve">Извршител </w:t>
      </w:r>
      <w:proofErr w:type="spellStart"/>
      <w:r w:rsidRPr="00A92514">
        <w:rPr>
          <w:rFonts w:ascii="Arial" w:hAnsi="Arial" w:cs="Arial"/>
          <w:b/>
          <w:sz w:val="22"/>
          <w:szCs w:val="22"/>
          <w:u w:val="single"/>
        </w:rPr>
        <w:t>Благој</w:t>
      </w:r>
      <w:proofErr w:type="spellEnd"/>
      <w:r w:rsidRPr="00A9251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A92514">
        <w:rPr>
          <w:rFonts w:ascii="Arial" w:hAnsi="Arial" w:cs="Arial"/>
          <w:b/>
          <w:sz w:val="22"/>
          <w:szCs w:val="22"/>
          <w:u w:val="single"/>
        </w:rPr>
        <w:t>Бањански</w:t>
      </w:r>
      <w:proofErr w:type="spellEnd"/>
      <w:r w:rsidRPr="00A9251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A92514">
        <w:rPr>
          <w:rFonts w:ascii="Arial" w:hAnsi="Arial" w:cs="Arial"/>
          <w:b/>
          <w:sz w:val="22"/>
          <w:szCs w:val="22"/>
          <w:u w:val="single"/>
        </w:rPr>
        <w:t>од</w:t>
      </w:r>
      <w:proofErr w:type="spellEnd"/>
      <w:r w:rsidRPr="00A92514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A92514">
        <w:rPr>
          <w:rFonts w:ascii="Arial" w:hAnsi="Arial" w:cs="Arial"/>
          <w:b/>
          <w:sz w:val="22"/>
          <w:szCs w:val="22"/>
          <w:u w:val="single"/>
        </w:rPr>
        <w:t>Неготино</w:t>
      </w:r>
      <w:proofErr w:type="spellEnd"/>
      <w:r w:rsidRPr="00A92514">
        <w:rPr>
          <w:rFonts w:ascii="Arial" w:hAnsi="Arial" w:cs="Arial"/>
          <w:b/>
          <w:sz w:val="22"/>
          <w:szCs w:val="22"/>
          <w:u w:val="single"/>
          <w:lang w:val="mk-MK"/>
        </w:rPr>
        <w:t>.</w:t>
      </w:r>
    </w:p>
    <w:p w14:paraId="35B791DC" w14:textId="77777777" w:rsidR="006B432F" w:rsidRPr="00A92514" w:rsidRDefault="006B432F" w:rsidP="00A92514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A92514">
        <w:rPr>
          <w:rFonts w:ascii="Arial" w:hAnsi="Arial" w:cs="Arial"/>
        </w:rPr>
        <w:t>Продажбата на предметите ќе се објави во дневниот весник</w:t>
      </w:r>
      <w:r w:rsidRPr="00A92514">
        <w:rPr>
          <w:rFonts w:ascii="Arial" w:hAnsi="Arial" w:cs="Arial"/>
          <w:lang w:val="en-US"/>
        </w:rPr>
        <w:t xml:space="preserve"> „НОВА МАКЕДОНИЈА“</w:t>
      </w:r>
      <w:r w:rsidRPr="00A92514">
        <w:rPr>
          <w:rFonts w:ascii="Arial" w:hAnsi="Arial" w:cs="Arial"/>
        </w:rPr>
        <w:t xml:space="preserve"> </w:t>
      </w:r>
      <w:r w:rsidRPr="00A92514">
        <w:rPr>
          <w:rFonts w:ascii="Arial" w:hAnsi="Arial" w:cs="Arial"/>
          <w:lang w:val="en-US"/>
        </w:rPr>
        <w:t xml:space="preserve">и </w:t>
      </w:r>
      <w:proofErr w:type="spellStart"/>
      <w:r w:rsidRPr="00A92514">
        <w:rPr>
          <w:rFonts w:ascii="Arial" w:hAnsi="Arial" w:cs="Arial"/>
          <w:lang w:val="en-US"/>
        </w:rPr>
        <w:t>електронски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на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веб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страницата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на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Комората</w:t>
      </w:r>
      <w:proofErr w:type="spellEnd"/>
      <w:r w:rsidRPr="00A92514">
        <w:rPr>
          <w:rFonts w:ascii="Arial" w:hAnsi="Arial" w:cs="Arial"/>
          <w:lang w:val="en-US"/>
        </w:rPr>
        <w:t>.</w:t>
      </w:r>
    </w:p>
    <w:p w14:paraId="5E6366C8" w14:textId="77777777" w:rsidR="006B432F" w:rsidRPr="00A92514" w:rsidRDefault="006B432F" w:rsidP="00A9251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A92514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проценетата вредност на предметот, најкасно до 04.08</w:t>
      </w:r>
      <w:r w:rsidRPr="00A92514">
        <w:rPr>
          <w:rFonts w:ascii="Arial" w:hAnsi="Arial" w:cs="Arial"/>
          <w:lang w:val="en-US"/>
        </w:rPr>
        <w:t>.202</w:t>
      </w:r>
      <w:r w:rsidRPr="00A92514">
        <w:rPr>
          <w:rFonts w:ascii="Arial" w:hAnsi="Arial" w:cs="Arial"/>
        </w:rPr>
        <w:t>6 година.</w:t>
      </w:r>
    </w:p>
    <w:p w14:paraId="266AF9E6" w14:textId="77777777" w:rsidR="006B432F" w:rsidRPr="00A92514" w:rsidRDefault="006B432F" w:rsidP="00A92514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A92514"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со </w:t>
      </w:r>
      <w:r w:rsidRPr="00A92514">
        <w:rPr>
          <w:rFonts w:ascii="Arial" w:hAnsi="Arial" w:cs="Arial"/>
          <w:b/>
          <w:u w:val="single"/>
        </w:rPr>
        <w:t>бр.240320002215396</w:t>
      </w:r>
      <w:r w:rsidRPr="00A92514">
        <w:rPr>
          <w:rFonts w:ascii="Arial" w:hAnsi="Arial" w:cs="Arial"/>
          <w:b/>
        </w:rPr>
        <w:t xml:space="preserve"> која се води кај УН</w:t>
      </w:r>
      <w:r w:rsidR="001D5ADB">
        <w:rPr>
          <w:rFonts w:ascii="Arial" w:hAnsi="Arial" w:cs="Arial"/>
          <w:b/>
        </w:rPr>
        <w:t>И Банка АД Скопје</w:t>
      </w:r>
      <w:r w:rsidRPr="00A92514">
        <w:rPr>
          <w:rFonts w:ascii="Arial" w:hAnsi="Arial" w:cs="Arial"/>
          <w:b/>
        </w:rPr>
        <w:t>.</w:t>
      </w:r>
    </w:p>
    <w:p w14:paraId="7101ADF7" w14:textId="77777777" w:rsidR="006B432F" w:rsidRPr="00A92514" w:rsidRDefault="006B432F" w:rsidP="00A9251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A92514">
        <w:rPr>
          <w:rFonts w:ascii="Arial" w:hAnsi="Arial" w:cs="Arial"/>
        </w:rPr>
        <w:t>Купувачот е должен да ја положи вкупната цена на предметот, веднаш по заклучувањето на наддавањето, а најдоцна во рок од три дена согласно член 112 став (1) од Законот за извршување.</w:t>
      </w:r>
    </w:p>
    <w:p w14:paraId="687BCC85" w14:textId="77777777" w:rsidR="006B432F" w:rsidRPr="00A92514" w:rsidRDefault="006B432F" w:rsidP="00A92514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A92514">
        <w:rPr>
          <w:rFonts w:ascii="Arial" w:hAnsi="Arial" w:cs="Arial"/>
        </w:rPr>
        <w:t xml:space="preserve">Предметот што е ставен на продажба може да се разгледа </w:t>
      </w:r>
      <w:proofErr w:type="spellStart"/>
      <w:r w:rsidRPr="00A92514">
        <w:rPr>
          <w:rFonts w:ascii="Arial" w:hAnsi="Arial" w:cs="Arial"/>
          <w:lang w:val="en-US"/>
        </w:rPr>
        <w:t>по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претходна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најава</w:t>
      </w:r>
      <w:proofErr w:type="spellEnd"/>
      <w:r w:rsidRPr="00A92514">
        <w:rPr>
          <w:rFonts w:ascii="Arial" w:hAnsi="Arial" w:cs="Arial"/>
          <w:lang w:val="en-US"/>
        </w:rPr>
        <w:t xml:space="preserve"> </w:t>
      </w:r>
      <w:proofErr w:type="spellStart"/>
      <w:r w:rsidRPr="00A92514">
        <w:rPr>
          <w:rFonts w:ascii="Arial" w:hAnsi="Arial" w:cs="Arial"/>
          <w:lang w:val="en-US"/>
        </w:rPr>
        <w:t>кај</w:t>
      </w:r>
      <w:proofErr w:type="spellEnd"/>
      <w:r w:rsidRPr="00A92514">
        <w:rPr>
          <w:rFonts w:ascii="Arial" w:hAnsi="Arial" w:cs="Arial"/>
          <w:lang w:val="en-US"/>
        </w:rPr>
        <w:t xml:space="preserve"> Извршителот.</w:t>
      </w:r>
    </w:p>
    <w:p w14:paraId="70620AD1" w14:textId="77777777" w:rsidR="00671D6F" w:rsidRPr="00271B60" w:rsidRDefault="00271B60" w:rsidP="00271B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     </w:t>
      </w:r>
      <w:r w:rsidR="00671D6F" w:rsidRPr="00572204">
        <w:rPr>
          <w:rFonts w:ascii="Arial" w:hAnsi="Arial" w:cs="Arial"/>
        </w:rPr>
        <w:tab/>
      </w:r>
      <w:r w:rsidR="00671D6F" w:rsidRPr="00572204">
        <w:rPr>
          <w:rFonts w:ascii="Arial" w:hAnsi="Arial" w:cs="Arial"/>
        </w:rPr>
        <w:tab/>
      </w:r>
      <w:r w:rsidR="00671D6F" w:rsidRPr="00572204">
        <w:rPr>
          <w:rFonts w:ascii="Arial" w:hAnsi="Arial" w:cs="Arial"/>
        </w:rPr>
        <w:tab/>
      </w:r>
    </w:p>
    <w:p w14:paraId="7C45E178" w14:textId="77777777" w:rsidR="00671D6F" w:rsidRPr="00572204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572204">
        <w:rPr>
          <w:rFonts w:ascii="Arial" w:hAnsi="Arial" w:cs="Arial"/>
        </w:rPr>
        <w:t xml:space="preserve">                  </w:t>
      </w:r>
      <w:r w:rsidR="00271B60">
        <w:rPr>
          <w:rFonts w:ascii="Arial" w:hAnsi="Arial" w:cs="Arial"/>
          <w:lang w:val="en-US"/>
        </w:rPr>
        <w:t xml:space="preserve">                  </w:t>
      </w:r>
      <w:r w:rsidR="000A63AA">
        <w:rPr>
          <w:rFonts w:ascii="Arial" w:hAnsi="Arial" w:cs="Arial"/>
          <w:lang w:val="en-US"/>
        </w:rPr>
        <w:t xml:space="preserve"> </w:t>
      </w:r>
      <w:r w:rsidR="00AF1FB9">
        <w:rPr>
          <w:rFonts w:ascii="Arial" w:hAnsi="Arial" w:cs="Arial"/>
          <w:lang w:val="en-US"/>
        </w:rPr>
        <w:t xml:space="preserve">        </w:t>
      </w:r>
      <w:r w:rsidRPr="00572204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03"/>
      </w:tblGrid>
      <w:tr w:rsidR="00671D6F" w:rsidRPr="00572204" w14:paraId="152558D4" w14:textId="77777777" w:rsidTr="00AF1FB9">
        <w:trPr>
          <w:trHeight w:val="851"/>
        </w:trPr>
        <w:tc>
          <w:tcPr>
            <w:tcW w:w="4603" w:type="dxa"/>
          </w:tcPr>
          <w:p w14:paraId="1FE7A804" w14:textId="77777777" w:rsidR="00671D6F" w:rsidRPr="00572204" w:rsidRDefault="006B432F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proofErr w:type="spellStart"/>
            <w:r>
              <w:rPr>
                <w:rFonts w:ascii="Arial" w:hAnsi="Arial" w:cs="Arial"/>
              </w:rPr>
              <w:t>Благој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Бањански</w:t>
            </w:r>
            <w:proofErr w:type="spellEnd"/>
            <w:r w:rsidR="000A31BB">
              <w:rPr>
                <w:rFonts w:ascii="Arial" w:hAnsi="Arial" w:cs="Arial"/>
              </w:rPr>
              <w:pict w14:anchorId="6F64B6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89pt;height:54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54CD7968" w14:textId="77777777" w:rsidR="006B432F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72204">
        <w:rPr>
          <w:rFonts w:ascii="Arial" w:hAnsi="Arial" w:cs="Arial"/>
          <w:lang w:val="en-US"/>
        </w:rPr>
        <w:br w:type="textWrapping" w:clear="all"/>
      </w:r>
    </w:p>
    <w:p w14:paraId="69B7740E" w14:textId="77777777" w:rsidR="006B432F" w:rsidRDefault="006B432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DEC1ECB" w14:textId="77777777" w:rsidR="00671D6F" w:rsidRPr="00572204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7220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26662631" w14:textId="77777777" w:rsidR="00C901BD" w:rsidRPr="00572204" w:rsidRDefault="00671D6F" w:rsidP="00572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204">
        <w:rPr>
          <w:rFonts w:ascii="Arial" w:hAnsi="Arial" w:cs="Arial"/>
          <w:b/>
          <w:sz w:val="20"/>
          <w:szCs w:val="20"/>
        </w:rPr>
        <w:t>Правна поука:</w:t>
      </w:r>
      <w:r w:rsidRPr="00572204">
        <w:rPr>
          <w:rFonts w:ascii="Arial" w:hAnsi="Arial" w:cs="Arial"/>
          <w:sz w:val="20"/>
          <w:szCs w:val="20"/>
        </w:rPr>
        <w:t xml:space="preserve"> Против овој заклучок може да се п</w:t>
      </w:r>
      <w:r w:rsidR="00572204" w:rsidRPr="00572204">
        <w:rPr>
          <w:rFonts w:ascii="Arial" w:hAnsi="Arial" w:cs="Arial"/>
          <w:sz w:val="20"/>
          <w:szCs w:val="20"/>
        </w:rPr>
        <w:t>однесе приговор до</w:t>
      </w:r>
      <w:r w:rsidRPr="00572204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="006B432F">
        <w:rPr>
          <w:rFonts w:ascii="Arial" w:hAnsi="Arial" w:cs="Arial"/>
          <w:sz w:val="20"/>
          <w:szCs w:val="20"/>
        </w:rPr>
        <w:t>Основниот суд на територијата каде што ќе се спроведува извршувањето</w:t>
      </w:r>
      <w:r w:rsidRPr="00572204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C901BD" w:rsidRPr="00572204" w:rsidSect="00700A35">
      <w:footerReference w:type="default" r:id="rId8"/>
      <w:pgSz w:w="12240" w:h="15840"/>
      <w:pgMar w:top="36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9DD5" w14:textId="77777777" w:rsidR="00FF099E" w:rsidRDefault="00FF099E" w:rsidP="006B432F">
      <w:pPr>
        <w:spacing w:after="0" w:line="240" w:lineRule="auto"/>
      </w:pPr>
      <w:r>
        <w:separator/>
      </w:r>
    </w:p>
  </w:endnote>
  <w:endnote w:type="continuationSeparator" w:id="0">
    <w:p w14:paraId="63D75DEB" w14:textId="77777777" w:rsidR="00FF099E" w:rsidRDefault="00FF099E" w:rsidP="006B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E9D1" w14:textId="77777777" w:rsidR="006B432F" w:rsidRPr="006B432F" w:rsidRDefault="006B432F" w:rsidP="006B43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F386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F386C">
      <w:rPr>
        <w:rFonts w:ascii="Arial" w:hAnsi="Arial" w:cs="Arial"/>
        <w:sz w:val="14"/>
      </w:rPr>
      <w:fldChar w:fldCharType="separate"/>
    </w:r>
    <w:r w:rsidR="001D5ADB">
      <w:rPr>
        <w:rFonts w:ascii="Arial" w:hAnsi="Arial" w:cs="Arial"/>
        <w:noProof/>
        <w:sz w:val="14"/>
      </w:rPr>
      <w:t>1</w:t>
    </w:r>
    <w:r w:rsidR="00BF386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CF21" w14:textId="77777777" w:rsidR="00FF099E" w:rsidRDefault="00FF099E" w:rsidP="006B432F">
      <w:pPr>
        <w:spacing w:after="0" w:line="240" w:lineRule="auto"/>
      </w:pPr>
      <w:r>
        <w:separator/>
      </w:r>
    </w:p>
  </w:footnote>
  <w:footnote w:type="continuationSeparator" w:id="0">
    <w:p w14:paraId="4E34C1BB" w14:textId="77777777" w:rsidR="00FF099E" w:rsidRDefault="00FF099E" w:rsidP="006B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64249"/>
    <w:rsid w:val="0008453A"/>
    <w:rsid w:val="000A31BB"/>
    <w:rsid w:val="000A63AA"/>
    <w:rsid w:val="000E1061"/>
    <w:rsid w:val="000F47FC"/>
    <w:rsid w:val="00106DAB"/>
    <w:rsid w:val="001C2E77"/>
    <w:rsid w:val="001D5ADB"/>
    <w:rsid w:val="001F1BC3"/>
    <w:rsid w:val="002233F5"/>
    <w:rsid w:val="00251686"/>
    <w:rsid w:val="00256F67"/>
    <w:rsid w:val="00265BA5"/>
    <w:rsid w:val="00271B60"/>
    <w:rsid w:val="002B362E"/>
    <w:rsid w:val="003134CE"/>
    <w:rsid w:val="003201EB"/>
    <w:rsid w:val="00336CE8"/>
    <w:rsid w:val="00357A3C"/>
    <w:rsid w:val="00365747"/>
    <w:rsid w:val="003A33AE"/>
    <w:rsid w:val="003B4401"/>
    <w:rsid w:val="003C45D0"/>
    <w:rsid w:val="00457579"/>
    <w:rsid w:val="00485017"/>
    <w:rsid w:val="00495025"/>
    <w:rsid w:val="004B24BF"/>
    <w:rsid w:val="004D7742"/>
    <w:rsid w:val="00552619"/>
    <w:rsid w:val="00572204"/>
    <w:rsid w:val="00583CFF"/>
    <w:rsid w:val="005961D3"/>
    <w:rsid w:val="005D4E49"/>
    <w:rsid w:val="005E58A7"/>
    <w:rsid w:val="00612ED0"/>
    <w:rsid w:val="00645661"/>
    <w:rsid w:val="006501A8"/>
    <w:rsid w:val="00657F20"/>
    <w:rsid w:val="00671D6F"/>
    <w:rsid w:val="00687C57"/>
    <w:rsid w:val="006922F6"/>
    <w:rsid w:val="006A34A7"/>
    <w:rsid w:val="006B432F"/>
    <w:rsid w:val="006F43D5"/>
    <w:rsid w:val="00700A35"/>
    <w:rsid w:val="00745CA0"/>
    <w:rsid w:val="00746C73"/>
    <w:rsid w:val="00772B57"/>
    <w:rsid w:val="00784A9E"/>
    <w:rsid w:val="007C3ECA"/>
    <w:rsid w:val="007C50BE"/>
    <w:rsid w:val="007D2E86"/>
    <w:rsid w:val="007D423E"/>
    <w:rsid w:val="007E08E4"/>
    <w:rsid w:val="00823A69"/>
    <w:rsid w:val="00851006"/>
    <w:rsid w:val="008658E4"/>
    <w:rsid w:val="00891339"/>
    <w:rsid w:val="008E0E4B"/>
    <w:rsid w:val="00922E68"/>
    <w:rsid w:val="00997D80"/>
    <w:rsid w:val="009A3558"/>
    <w:rsid w:val="009D1006"/>
    <w:rsid w:val="00A92514"/>
    <w:rsid w:val="00AF1FB9"/>
    <w:rsid w:val="00AF2DF1"/>
    <w:rsid w:val="00B15047"/>
    <w:rsid w:val="00B948C9"/>
    <w:rsid w:val="00B97B70"/>
    <w:rsid w:val="00BA21FF"/>
    <w:rsid w:val="00BF386C"/>
    <w:rsid w:val="00C0270B"/>
    <w:rsid w:val="00C41163"/>
    <w:rsid w:val="00C56FE9"/>
    <w:rsid w:val="00C8150C"/>
    <w:rsid w:val="00C901BD"/>
    <w:rsid w:val="00D127AD"/>
    <w:rsid w:val="00D204EC"/>
    <w:rsid w:val="00DC01A9"/>
    <w:rsid w:val="00DF1A7E"/>
    <w:rsid w:val="00E14096"/>
    <w:rsid w:val="00E41120"/>
    <w:rsid w:val="00E7398B"/>
    <w:rsid w:val="00E87AF3"/>
    <w:rsid w:val="00E92A78"/>
    <w:rsid w:val="00EA2617"/>
    <w:rsid w:val="00F614C4"/>
    <w:rsid w:val="00FA4112"/>
    <w:rsid w:val="00FE0CED"/>
    <w:rsid w:val="00FE66C5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8BDF"/>
  <w15:docId w15:val="{F7E8CC93-2DA7-44CD-9716-140F1BEC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B4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3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B4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3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2026-07-21T12:53:00Z</dcterms:created>
  <dcterms:modified xsi:type="dcterms:W3CDTF">2026-07-21T12:53:00Z</dcterms:modified>
</cp:coreProperties>
</file>